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BF" w:rsidRDefault="005C27BF" w:rsidP="005C27BF">
      <w:pPr>
        <w:autoSpaceDE w:val="0"/>
        <w:autoSpaceDN w:val="0"/>
        <w:adjustRightInd w:val="0"/>
        <w:rPr>
          <w:rFonts w:cs="Arial"/>
          <w:b/>
          <w:color w:val="404040" w:themeColor="text1" w:themeTint="BF"/>
          <w:kern w:val="0"/>
          <w:sz w:val="56"/>
          <w:szCs w:val="56"/>
        </w:rPr>
      </w:pPr>
      <w:bookmarkStart w:id="0" w:name="_GoBack"/>
      <w:bookmarkEnd w:id="0"/>
    </w:p>
    <w:p w:rsidR="000A2928" w:rsidRPr="000A2928" w:rsidRDefault="000A2928" w:rsidP="000A2928">
      <w:pPr>
        <w:ind w:left="426"/>
        <w:jc w:val="center"/>
        <w:rPr>
          <w:rFonts w:asciiTheme="minorHAnsi" w:hAnsiTheme="minorHAnsi" w:cs="Arial"/>
          <w:b/>
          <w:color w:val="404040" w:themeColor="text1" w:themeTint="BF"/>
          <w:kern w:val="0"/>
          <w:sz w:val="76"/>
          <w:szCs w:val="76"/>
          <w:u w:val="single"/>
        </w:rPr>
      </w:pPr>
      <w:r w:rsidRPr="000A2928">
        <w:rPr>
          <w:rFonts w:asciiTheme="minorHAnsi" w:hAnsiTheme="minorHAnsi" w:cs="Arial"/>
          <w:b/>
          <w:color w:val="404040" w:themeColor="text1" w:themeTint="BF"/>
          <w:kern w:val="0"/>
          <w:sz w:val="76"/>
          <w:szCs w:val="76"/>
          <w:u w:val="single"/>
        </w:rPr>
        <w:t>Do you have COPD / Asthma or Diabetes?</w:t>
      </w:r>
    </w:p>
    <w:p w:rsidR="005C27BF" w:rsidRPr="000A2928" w:rsidRDefault="00A20E2F" w:rsidP="000A292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404040" w:themeColor="text1" w:themeTint="BF"/>
          <w:kern w:val="0"/>
          <w:sz w:val="60"/>
          <w:szCs w:val="60"/>
        </w:rPr>
      </w:pPr>
      <w:r w:rsidRPr="000A2928">
        <w:rPr>
          <w:rFonts w:asciiTheme="minorHAnsi" w:hAnsiTheme="minorHAnsi" w:cs="Arial"/>
          <w:b/>
          <w:color w:val="404040" w:themeColor="text1" w:themeTint="BF"/>
          <w:kern w:val="0"/>
          <w:sz w:val="60"/>
          <w:szCs w:val="60"/>
        </w:rPr>
        <w:t xml:space="preserve">Is your health condition </w:t>
      </w:r>
      <w:r w:rsidR="00BD6EAE" w:rsidRPr="000A2928">
        <w:rPr>
          <w:rFonts w:asciiTheme="minorHAnsi" w:hAnsiTheme="minorHAnsi" w:cs="Arial"/>
          <w:b/>
          <w:color w:val="404040" w:themeColor="text1" w:themeTint="BF"/>
          <w:kern w:val="0"/>
          <w:sz w:val="60"/>
          <w:szCs w:val="60"/>
        </w:rPr>
        <w:t>affecting</w:t>
      </w:r>
      <w:r w:rsidRPr="000A2928">
        <w:rPr>
          <w:rFonts w:asciiTheme="minorHAnsi" w:hAnsiTheme="minorHAnsi" w:cs="Arial"/>
          <w:b/>
          <w:color w:val="404040" w:themeColor="text1" w:themeTint="BF"/>
          <w:kern w:val="0"/>
          <w:sz w:val="60"/>
          <w:szCs w:val="60"/>
        </w:rPr>
        <w:t xml:space="preserve"> your </w:t>
      </w:r>
      <w:r w:rsidR="00BD6EAE" w:rsidRPr="000A2928">
        <w:rPr>
          <w:rFonts w:asciiTheme="minorHAnsi" w:hAnsiTheme="minorHAnsi" w:cs="Arial"/>
          <w:b/>
          <w:color w:val="404040" w:themeColor="text1" w:themeTint="BF"/>
          <w:kern w:val="0"/>
          <w:sz w:val="60"/>
          <w:szCs w:val="60"/>
        </w:rPr>
        <w:t>mood? D</w:t>
      </w:r>
      <w:r w:rsidR="000A2928">
        <w:rPr>
          <w:rFonts w:asciiTheme="minorHAnsi" w:hAnsiTheme="minorHAnsi" w:cs="Arial"/>
          <w:b/>
          <w:color w:val="404040" w:themeColor="text1" w:themeTint="BF"/>
          <w:kern w:val="0"/>
          <w:sz w:val="60"/>
          <w:szCs w:val="60"/>
        </w:rPr>
        <w:t xml:space="preserve">o you feel </w:t>
      </w:r>
      <w:r w:rsidR="000B21E2" w:rsidRPr="000A2928">
        <w:rPr>
          <w:rFonts w:asciiTheme="minorHAnsi" w:hAnsiTheme="minorHAnsi" w:cs="Arial"/>
          <w:b/>
          <w:color w:val="404040" w:themeColor="text1" w:themeTint="BF"/>
          <w:kern w:val="0"/>
          <w:sz w:val="60"/>
          <w:szCs w:val="60"/>
        </w:rPr>
        <w:t>Anxious</w:t>
      </w:r>
      <w:r w:rsidRPr="000A2928">
        <w:rPr>
          <w:rFonts w:asciiTheme="minorHAnsi" w:hAnsiTheme="minorHAnsi" w:cs="Arial"/>
          <w:b/>
          <w:color w:val="404040" w:themeColor="text1" w:themeTint="BF"/>
          <w:kern w:val="0"/>
          <w:sz w:val="60"/>
          <w:szCs w:val="60"/>
        </w:rPr>
        <w:t xml:space="preserve">, </w:t>
      </w:r>
      <w:r w:rsidR="000B21E2" w:rsidRPr="000A2928">
        <w:rPr>
          <w:rFonts w:asciiTheme="minorHAnsi" w:hAnsiTheme="minorHAnsi" w:cs="Arial"/>
          <w:b/>
          <w:color w:val="404040" w:themeColor="text1" w:themeTint="BF"/>
          <w:kern w:val="0"/>
          <w:sz w:val="60"/>
          <w:szCs w:val="60"/>
        </w:rPr>
        <w:t>Worried</w:t>
      </w:r>
      <w:r w:rsidRPr="000A2928">
        <w:rPr>
          <w:rFonts w:asciiTheme="minorHAnsi" w:hAnsiTheme="minorHAnsi" w:cs="Arial"/>
          <w:b/>
          <w:color w:val="404040" w:themeColor="text1" w:themeTint="BF"/>
          <w:kern w:val="0"/>
          <w:sz w:val="60"/>
          <w:szCs w:val="60"/>
        </w:rPr>
        <w:t xml:space="preserve">, </w:t>
      </w:r>
      <w:r w:rsidR="000B21E2" w:rsidRPr="000A2928">
        <w:rPr>
          <w:rFonts w:asciiTheme="minorHAnsi" w:hAnsiTheme="minorHAnsi" w:cs="Arial"/>
          <w:b/>
          <w:color w:val="404040" w:themeColor="text1" w:themeTint="BF"/>
          <w:kern w:val="0"/>
          <w:sz w:val="60"/>
          <w:szCs w:val="60"/>
        </w:rPr>
        <w:t>Low</w:t>
      </w:r>
      <w:r w:rsidRPr="000A2928">
        <w:rPr>
          <w:rFonts w:asciiTheme="minorHAnsi" w:hAnsiTheme="minorHAnsi" w:cs="Arial"/>
          <w:b/>
          <w:color w:val="404040" w:themeColor="text1" w:themeTint="BF"/>
          <w:kern w:val="0"/>
          <w:sz w:val="60"/>
          <w:szCs w:val="60"/>
        </w:rPr>
        <w:t>,</w:t>
      </w:r>
      <w:r w:rsidR="005C27BF" w:rsidRPr="000A2928">
        <w:rPr>
          <w:rFonts w:asciiTheme="minorHAnsi" w:hAnsiTheme="minorHAnsi" w:cs="Arial"/>
          <w:b/>
          <w:color w:val="404040" w:themeColor="text1" w:themeTint="BF"/>
          <w:kern w:val="0"/>
          <w:sz w:val="60"/>
          <w:szCs w:val="60"/>
        </w:rPr>
        <w:t xml:space="preserve"> </w:t>
      </w:r>
      <w:r w:rsidR="000B21E2" w:rsidRPr="000A2928">
        <w:rPr>
          <w:rFonts w:asciiTheme="minorHAnsi" w:hAnsiTheme="minorHAnsi" w:cs="Arial"/>
          <w:b/>
          <w:color w:val="404040" w:themeColor="text1" w:themeTint="BF"/>
          <w:kern w:val="0"/>
          <w:sz w:val="60"/>
          <w:szCs w:val="60"/>
        </w:rPr>
        <w:t>Sad</w:t>
      </w:r>
      <w:r w:rsidRPr="000A2928">
        <w:rPr>
          <w:rFonts w:asciiTheme="minorHAnsi" w:hAnsiTheme="minorHAnsi" w:cs="Arial"/>
          <w:b/>
          <w:color w:val="404040" w:themeColor="text1" w:themeTint="BF"/>
          <w:kern w:val="0"/>
          <w:sz w:val="60"/>
          <w:szCs w:val="60"/>
        </w:rPr>
        <w:t xml:space="preserve">, </w:t>
      </w:r>
      <w:proofErr w:type="gramStart"/>
      <w:r w:rsidR="000B21E2" w:rsidRPr="000A2928">
        <w:rPr>
          <w:rFonts w:asciiTheme="minorHAnsi" w:hAnsiTheme="minorHAnsi" w:cs="Arial"/>
          <w:b/>
          <w:color w:val="404040" w:themeColor="text1" w:themeTint="BF"/>
          <w:kern w:val="0"/>
          <w:sz w:val="60"/>
          <w:szCs w:val="60"/>
        </w:rPr>
        <w:t>Down</w:t>
      </w:r>
      <w:proofErr w:type="gramEnd"/>
      <w:r w:rsidR="005C27BF" w:rsidRPr="000A2928">
        <w:rPr>
          <w:rFonts w:asciiTheme="minorHAnsi" w:hAnsiTheme="minorHAnsi" w:cs="Arial"/>
          <w:b/>
          <w:color w:val="404040" w:themeColor="text1" w:themeTint="BF"/>
          <w:kern w:val="0"/>
          <w:sz w:val="60"/>
          <w:szCs w:val="60"/>
        </w:rPr>
        <w:t>?</w:t>
      </w:r>
    </w:p>
    <w:p w:rsidR="00A20E2F" w:rsidRPr="00320E68" w:rsidRDefault="00A20E2F" w:rsidP="00A20E2F">
      <w:pPr>
        <w:ind w:left="426"/>
        <w:jc w:val="center"/>
        <w:rPr>
          <w:rFonts w:asciiTheme="minorHAnsi" w:hAnsiTheme="minorHAnsi" w:cs="Arial"/>
          <w:b/>
          <w:color w:val="404040" w:themeColor="text1" w:themeTint="BF"/>
          <w:kern w:val="0"/>
          <w:sz w:val="44"/>
          <w:szCs w:val="44"/>
        </w:rPr>
      </w:pPr>
    </w:p>
    <w:p w:rsidR="000A2928" w:rsidRPr="00320E68" w:rsidRDefault="00A20E2F" w:rsidP="00320E68">
      <w:pPr>
        <w:tabs>
          <w:tab w:val="right" w:pos="9617"/>
        </w:tabs>
        <w:ind w:left="426"/>
        <w:rPr>
          <w:rFonts w:asciiTheme="minorHAnsi" w:hAnsiTheme="minorHAnsi" w:cs="Arial"/>
          <w:b/>
          <w:color w:val="404040" w:themeColor="text1" w:themeTint="BF"/>
          <w:kern w:val="0"/>
          <w:sz w:val="56"/>
          <w:szCs w:val="56"/>
        </w:rPr>
      </w:pPr>
      <w:r>
        <w:rPr>
          <w:rFonts w:asciiTheme="minorHAnsi" w:hAnsiTheme="minorHAnsi" w:cs="Arial"/>
          <w:b/>
          <w:noProof/>
          <w:color w:val="404040" w:themeColor="text1" w:themeTint="BF"/>
          <w:kern w:val="0"/>
          <w:sz w:val="56"/>
          <w:szCs w:val="56"/>
        </w:rPr>
        <w:drawing>
          <wp:inline distT="0" distB="0" distL="0" distR="0" wp14:anchorId="72980235" wp14:editId="48784225">
            <wp:extent cx="1733053" cy="170342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abetic[1]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0" r="21343"/>
                    <a:stretch/>
                  </pic:blipFill>
                  <pic:spPr bwMode="auto">
                    <a:xfrm>
                      <a:off x="0" y="0"/>
                      <a:ext cx="1752003" cy="1722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color w:val="404040" w:themeColor="text1" w:themeTint="BF"/>
          <w:kern w:val="0"/>
          <w:sz w:val="56"/>
          <w:szCs w:val="56"/>
        </w:rPr>
        <w:t xml:space="preserve"> </w:t>
      </w:r>
      <w:r>
        <w:rPr>
          <w:rFonts w:asciiTheme="minorHAnsi" w:hAnsiTheme="minorHAnsi" w:cs="Arial"/>
          <w:b/>
          <w:noProof/>
          <w:color w:val="404040" w:themeColor="text1" w:themeTint="BF"/>
          <w:kern w:val="0"/>
          <w:sz w:val="56"/>
          <w:szCs w:val="56"/>
        </w:rPr>
        <w:drawing>
          <wp:inline distT="0" distB="0" distL="0" distR="0" wp14:anchorId="36799A4C" wp14:editId="00351CA9">
            <wp:extent cx="1733384" cy="164528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thmaInhaler[1]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5" r="7200"/>
                    <a:stretch/>
                  </pic:blipFill>
                  <pic:spPr bwMode="auto">
                    <a:xfrm>
                      <a:off x="0" y="0"/>
                      <a:ext cx="1748188" cy="1659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noProof/>
          <w:color w:val="404040" w:themeColor="text1" w:themeTint="BF"/>
          <w:kern w:val="0"/>
          <w:sz w:val="56"/>
          <w:szCs w:val="56"/>
        </w:rPr>
        <w:t xml:space="preserve">  </w:t>
      </w:r>
      <w:r>
        <w:rPr>
          <w:rFonts w:asciiTheme="minorHAnsi" w:hAnsiTheme="minorHAnsi" w:cs="Arial"/>
          <w:b/>
          <w:noProof/>
          <w:color w:val="404040" w:themeColor="text1" w:themeTint="BF"/>
          <w:kern w:val="0"/>
          <w:sz w:val="56"/>
          <w:szCs w:val="56"/>
        </w:rPr>
        <w:drawing>
          <wp:inline distT="0" distB="0" distL="0" distR="0" wp14:anchorId="4AF3E591" wp14:editId="05DD88E5">
            <wp:extent cx="1455089" cy="16370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rtable-oxygen-cylinder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52" cy="165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6EAE">
        <w:rPr>
          <w:rFonts w:asciiTheme="minorHAnsi" w:hAnsiTheme="minorHAnsi" w:cs="Arial"/>
          <w:b/>
          <w:noProof/>
          <w:color w:val="404040" w:themeColor="text1" w:themeTint="BF"/>
          <w:kern w:val="0"/>
          <w:sz w:val="56"/>
          <w:szCs w:val="56"/>
        </w:rPr>
        <w:tab/>
      </w:r>
    </w:p>
    <w:p w:rsidR="005C27BF" w:rsidRPr="00320E68" w:rsidRDefault="005C27BF" w:rsidP="00A20E2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404040" w:themeColor="text1" w:themeTint="BF"/>
          <w:kern w:val="0"/>
          <w:sz w:val="44"/>
          <w:szCs w:val="44"/>
        </w:rPr>
      </w:pPr>
      <w:r w:rsidRPr="00320E68">
        <w:rPr>
          <w:rFonts w:asciiTheme="minorHAnsi" w:hAnsiTheme="minorHAnsi" w:cs="Arial"/>
          <w:b/>
          <w:color w:val="404040" w:themeColor="text1" w:themeTint="BF"/>
          <w:kern w:val="0"/>
          <w:sz w:val="44"/>
          <w:szCs w:val="44"/>
        </w:rPr>
        <w:t>First Step is a free NHS service that provides effective talking therapies for adults with common mental health problems across</w:t>
      </w:r>
      <w:r w:rsidR="00BD6EAE" w:rsidRPr="00320E68">
        <w:rPr>
          <w:rFonts w:asciiTheme="minorHAnsi" w:hAnsiTheme="minorHAnsi" w:cs="Arial"/>
          <w:b/>
          <w:color w:val="404040" w:themeColor="text1" w:themeTint="BF"/>
          <w:kern w:val="0"/>
          <w:sz w:val="44"/>
          <w:szCs w:val="44"/>
        </w:rPr>
        <w:t xml:space="preserve"> South</w:t>
      </w:r>
      <w:r w:rsidRPr="00320E68">
        <w:rPr>
          <w:rFonts w:asciiTheme="minorHAnsi" w:hAnsiTheme="minorHAnsi" w:cs="Arial"/>
          <w:b/>
          <w:color w:val="404040" w:themeColor="text1" w:themeTint="BF"/>
          <w:kern w:val="0"/>
          <w:sz w:val="44"/>
          <w:szCs w:val="44"/>
        </w:rPr>
        <w:t xml:space="preserve"> Cumbria</w:t>
      </w:r>
      <w:r w:rsidR="00BD6EAE" w:rsidRPr="00320E68">
        <w:rPr>
          <w:rFonts w:asciiTheme="minorHAnsi" w:hAnsiTheme="minorHAnsi" w:cs="Arial"/>
          <w:b/>
          <w:color w:val="404040" w:themeColor="text1" w:themeTint="BF"/>
          <w:kern w:val="0"/>
          <w:sz w:val="44"/>
          <w:szCs w:val="44"/>
        </w:rPr>
        <w:t>.</w:t>
      </w:r>
    </w:p>
    <w:p w:rsidR="00320E68" w:rsidRDefault="00320E68" w:rsidP="00320E6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404040" w:themeColor="text1" w:themeTint="BF"/>
          <w:kern w:val="0"/>
          <w:sz w:val="44"/>
          <w:szCs w:val="44"/>
        </w:rPr>
      </w:pPr>
    </w:p>
    <w:p w:rsidR="00320E68" w:rsidRDefault="00865EEC" w:rsidP="00320E6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B0F0"/>
          <w:kern w:val="0"/>
          <w:sz w:val="44"/>
          <w:szCs w:val="44"/>
        </w:rPr>
      </w:pPr>
      <w:r w:rsidRPr="00320E68">
        <w:rPr>
          <w:rFonts w:asciiTheme="minorHAnsi" w:hAnsiTheme="minorHAnsi" w:cs="Arial"/>
          <w:b/>
          <w:color w:val="00B0F0"/>
          <w:kern w:val="0"/>
          <w:sz w:val="44"/>
          <w:szCs w:val="44"/>
        </w:rPr>
        <w:t>Providing telephone</w:t>
      </w:r>
      <w:r w:rsidR="00B3193F">
        <w:rPr>
          <w:rFonts w:asciiTheme="minorHAnsi" w:hAnsiTheme="minorHAnsi" w:cs="Arial"/>
          <w:b/>
          <w:color w:val="00B0F0"/>
          <w:kern w:val="0"/>
          <w:sz w:val="44"/>
          <w:szCs w:val="44"/>
        </w:rPr>
        <w:t>, video or computeris</w:t>
      </w:r>
      <w:r w:rsidR="00320E68" w:rsidRPr="00320E68">
        <w:rPr>
          <w:rFonts w:asciiTheme="minorHAnsi" w:hAnsiTheme="minorHAnsi" w:cs="Arial"/>
          <w:b/>
          <w:color w:val="00B0F0"/>
          <w:kern w:val="0"/>
          <w:sz w:val="44"/>
          <w:szCs w:val="44"/>
        </w:rPr>
        <w:t>ed treatment during COVID19 restrictions</w:t>
      </w:r>
    </w:p>
    <w:p w:rsidR="00320E68" w:rsidRPr="00320E68" w:rsidRDefault="00320E68" w:rsidP="00320E6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B0F0"/>
          <w:kern w:val="0"/>
          <w:sz w:val="44"/>
          <w:szCs w:val="44"/>
        </w:rPr>
      </w:pPr>
    </w:p>
    <w:p w:rsidR="00320E68" w:rsidRDefault="005C27BF" w:rsidP="00320E68">
      <w:pPr>
        <w:autoSpaceDE w:val="0"/>
        <w:autoSpaceDN w:val="0"/>
        <w:adjustRightInd w:val="0"/>
        <w:rPr>
          <w:rFonts w:asciiTheme="minorHAnsi" w:hAnsiTheme="minorHAnsi" w:cs="Arial"/>
          <w:b/>
          <w:color w:val="404040" w:themeColor="text1" w:themeTint="BF"/>
          <w:kern w:val="0"/>
          <w:sz w:val="40"/>
          <w:szCs w:val="40"/>
        </w:rPr>
      </w:pPr>
      <w:r w:rsidRPr="00865EEC">
        <w:rPr>
          <w:rFonts w:asciiTheme="minorHAnsi" w:hAnsiTheme="minorHAnsi" w:cs="Arial"/>
          <w:b/>
          <w:color w:val="404040" w:themeColor="text1" w:themeTint="BF"/>
          <w:kern w:val="0"/>
          <w:sz w:val="40"/>
          <w:szCs w:val="40"/>
        </w:rPr>
        <w:t xml:space="preserve">Ask your GP </w:t>
      </w:r>
      <w:r w:rsidR="00A20E2F" w:rsidRPr="00865EEC">
        <w:rPr>
          <w:rFonts w:asciiTheme="minorHAnsi" w:hAnsiTheme="minorHAnsi" w:cs="Arial"/>
          <w:b/>
          <w:color w:val="404040" w:themeColor="text1" w:themeTint="BF"/>
          <w:kern w:val="0"/>
          <w:sz w:val="40"/>
          <w:szCs w:val="40"/>
        </w:rPr>
        <w:t>or your specialist Practice Nurse to refer you.</w:t>
      </w:r>
    </w:p>
    <w:p w:rsidR="00320E68" w:rsidRDefault="00320E68" w:rsidP="00320E68">
      <w:pPr>
        <w:autoSpaceDE w:val="0"/>
        <w:autoSpaceDN w:val="0"/>
        <w:adjustRightInd w:val="0"/>
        <w:rPr>
          <w:rFonts w:asciiTheme="minorHAnsi" w:hAnsiTheme="minorHAnsi" w:cs="Arial"/>
          <w:b/>
          <w:color w:val="404040" w:themeColor="text1" w:themeTint="BF"/>
          <w:kern w:val="0"/>
          <w:sz w:val="32"/>
          <w:szCs w:val="32"/>
        </w:rPr>
      </w:pPr>
    </w:p>
    <w:p w:rsidR="00EC149F" w:rsidRPr="00320E68" w:rsidRDefault="00320E68" w:rsidP="00320E68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320E68">
        <w:rPr>
          <w:rFonts w:asciiTheme="minorHAnsi" w:hAnsiTheme="minorHAnsi" w:cs="Arial"/>
          <w:b/>
          <w:color w:val="404040" w:themeColor="text1" w:themeTint="BF"/>
          <w:kern w:val="0"/>
          <w:sz w:val="32"/>
          <w:szCs w:val="32"/>
        </w:rPr>
        <w:t xml:space="preserve">Website: </w:t>
      </w:r>
      <w:hyperlink r:id="rId16" w:history="1">
        <w:r w:rsidRPr="00320E68">
          <w:rPr>
            <w:rStyle w:val="Hyperlink"/>
            <w:rFonts w:asciiTheme="minorHAnsi" w:hAnsiTheme="minorHAnsi" w:cs="Arial"/>
            <w:b/>
            <w:kern w:val="0"/>
            <w:sz w:val="32"/>
            <w:szCs w:val="32"/>
          </w:rPr>
          <w:t>www.LSCFT.nhs.uk/First-Step</w:t>
        </w:r>
      </w:hyperlink>
      <w:r w:rsidRPr="00320E68">
        <w:rPr>
          <w:rFonts w:asciiTheme="minorHAnsi" w:hAnsiTheme="minorHAnsi" w:cs="Arial"/>
          <w:b/>
          <w:color w:val="404040" w:themeColor="text1" w:themeTint="BF"/>
          <w:kern w:val="0"/>
          <w:sz w:val="32"/>
          <w:szCs w:val="32"/>
        </w:rPr>
        <w:t xml:space="preserve"> </w:t>
      </w:r>
      <w:r w:rsidR="00A20E2F" w:rsidRPr="00320E68">
        <w:rPr>
          <w:rFonts w:asciiTheme="minorHAnsi" w:hAnsiTheme="minorHAnsi" w:cs="Arial"/>
          <w:b/>
          <w:color w:val="404040" w:themeColor="text1" w:themeTint="BF"/>
          <w:kern w:val="0"/>
          <w:sz w:val="32"/>
          <w:szCs w:val="32"/>
        </w:rPr>
        <w:t xml:space="preserve"> </w:t>
      </w:r>
      <w:r w:rsidR="00DC4C46" w:rsidRPr="00320E68"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33B305F0" wp14:editId="33B305F1">
            <wp:simplePos x="0" y="0"/>
            <wp:positionH relativeFrom="column">
              <wp:posOffset>6722019</wp:posOffset>
            </wp:positionH>
            <wp:positionV relativeFrom="paragraph">
              <wp:posOffset>-911274</wp:posOffset>
            </wp:positionV>
            <wp:extent cx="2576945" cy="320117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 Step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945" cy="3201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149F" w:rsidRPr="00320E68" w:rsidSect="00BD6E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849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26" w:rsidRDefault="002D6C26" w:rsidP="00A40110">
      <w:r>
        <w:separator/>
      </w:r>
    </w:p>
  </w:endnote>
  <w:endnote w:type="continuationSeparator" w:id="0">
    <w:p w:rsidR="002D6C26" w:rsidRDefault="002D6C26" w:rsidP="00A40110">
      <w:r>
        <w:continuationSeparator/>
      </w:r>
    </w:p>
  </w:endnote>
  <w:endnote w:type="continuationNotice" w:id="1">
    <w:p w:rsidR="002D6C26" w:rsidRDefault="002D6C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EC" w:rsidRDefault="00865E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2F" w:rsidRPr="00AB3AB6" w:rsidRDefault="00A20E2F" w:rsidP="00A20E2F">
    <w:pPr>
      <w:overflowPunct w:val="0"/>
      <w:autoSpaceDE w:val="0"/>
      <w:autoSpaceDN w:val="0"/>
      <w:spacing w:line="636" w:lineRule="exact"/>
      <w:ind w:left="100"/>
      <w:jc w:val="center"/>
      <w:rPr>
        <w:rFonts w:eastAsia="Calibri" w:cs="Arial"/>
        <w:color w:val="704B97"/>
        <w:sz w:val="36"/>
        <w:szCs w:val="36"/>
      </w:rPr>
    </w:pPr>
    <w:r w:rsidRPr="00AB3AB6">
      <w:rPr>
        <w:rFonts w:eastAsia="Calibri" w:cs="Arial"/>
        <w:color w:val="00599C"/>
        <w:sz w:val="36"/>
        <w:szCs w:val="36"/>
      </w:rPr>
      <w:t xml:space="preserve">Supporting </w:t>
    </w:r>
    <w:r w:rsidRPr="00AB3AB6">
      <w:rPr>
        <w:rFonts w:eastAsia="Calibri" w:cs="Arial"/>
        <w:color w:val="B12370"/>
        <w:sz w:val="36"/>
        <w:szCs w:val="36"/>
      </w:rPr>
      <w:t xml:space="preserve">Health </w:t>
    </w:r>
    <w:r w:rsidRPr="00AB3AB6">
      <w:rPr>
        <w:rFonts w:eastAsia="Calibri" w:cs="Arial"/>
        <w:color w:val="00AC97"/>
        <w:sz w:val="36"/>
        <w:szCs w:val="36"/>
      </w:rPr>
      <w:t xml:space="preserve">and </w:t>
    </w:r>
    <w:r w:rsidRPr="00AB3AB6">
      <w:rPr>
        <w:rFonts w:eastAsia="Calibri" w:cs="Arial"/>
        <w:color w:val="704B97"/>
        <w:sz w:val="36"/>
        <w:szCs w:val="36"/>
      </w:rPr>
      <w:t>Wellbeing</w:t>
    </w:r>
  </w:p>
  <w:p w:rsidR="00A20E2F" w:rsidRDefault="00A20E2F">
    <w:pPr>
      <w:pStyle w:val="Footer"/>
    </w:pPr>
  </w:p>
  <w:p w:rsidR="00A20E2F" w:rsidRDefault="00A20E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EC" w:rsidRDefault="00865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26" w:rsidRDefault="002D6C26" w:rsidP="00A40110">
      <w:r>
        <w:separator/>
      </w:r>
    </w:p>
  </w:footnote>
  <w:footnote w:type="continuationSeparator" w:id="0">
    <w:p w:rsidR="002D6C26" w:rsidRDefault="002D6C26" w:rsidP="00A40110">
      <w:r>
        <w:continuationSeparator/>
      </w:r>
    </w:p>
  </w:footnote>
  <w:footnote w:type="continuationNotice" w:id="1">
    <w:p w:rsidR="002D6C26" w:rsidRDefault="002D6C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EC" w:rsidRDefault="00865E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10" w:rsidRDefault="00A20E2F" w:rsidP="005C27BF">
    <w:pPr>
      <w:pStyle w:val="Header"/>
      <w:tabs>
        <w:tab w:val="clear" w:pos="4513"/>
        <w:tab w:val="clear" w:pos="9026"/>
        <w:tab w:val="left" w:pos="887"/>
      </w:tabs>
    </w:pPr>
    <w:r>
      <w:rPr>
        <w:noProof/>
      </w:rPr>
      <w:drawing>
        <wp:inline distT="0" distB="0" distL="0" distR="0" wp14:anchorId="0A50CB3C" wp14:editId="48D342B5">
          <wp:extent cx="1240155" cy="6716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015" cy="678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F0EC717" wp14:editId="2D49DF8D">
          <wp:extent cx="1862455" cy="678139"/>
          <wp:effectExtent l="0" t="0" r="444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111" cy="6845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EC" w:rsidRDefault="00865E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624FA"/>
    <w:multiLevelType w:val="hybridMultilevel"/>
    <w:tmpl w:val="6F102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B8"/>
    <w:rsid w:val="000A2928"/>
    <w:rsid w:val="000B21E2"/>
    <w:rsid w:val="000B2D64"/>
    <w:rsid w:val="000C7C8A"/>
    <w:rsid w:val="00141B8A"/>
    <w:rsid w:val="0018100A"/>
    <w:rsid w:val="00195BBD"/>
    <w:rsid w:val="001D5FD2"/>
    <w:rsid w:val="00217391"/>
    <w:rsid w:val="00225DB8"/>
    <w:rsid w:val="002B68E0"/>
    <w:rsid w:val="002D6C26"/>
    <w:rsid w:val="00320E68"/>
    <w:rsid w:val="00334EAC"/>
    <w:rsid w:val="00361F49"/>
    <w:rsid w:val="00406A60"/>
    <w:rsid w:val="00436514"/>
    <w:rsid w:val="004B7C32"/>
    <w:rsid w:val="0055799C"/>
    <w:rsid w:val="005C27BF"/>
    <w:rsid w:val="006F2EBA"/>
    <w:rsid w:val="0075657E"/>
    <w:rsid w:val="00792A2D"/>
    <w:rsid w:val="007F78C9"/>
    <w:rsid w:val="00802A3A"/>
    <w:rsid w:val="00865EEC"/>
    <w:rsid w:val="00886297"/>
    <w:rsid w:val="00A05171"/>
    <w:rsid w:val="00A20E2F"/>
    <w:rsid w:val="00A40110"/>
    <w:rsid w:val="00A833AB"/>
    <w:rsid w:val="00AD5331"/>
    <w:rsid w:val="00AE46A1"/>
    <w:rsid w:val="00B3193F"/>
    <w:rsid w:val="00B627EB"/>
    <w:rsid w:val="00B94B01"/>
    <w:rsid w:val="00BD6EAE"/>
    <w:rsid w:val="00C01B43"/>
    <w:rsid w:val="00C0291E"/>
    <w:rsid w:val="00C36664"/>
    <w:rsid w:val="00C7181F"/>
    <w:rsid w:val="00CA3F6D"/>
    <w:rsid w:val="00D5290C"/>
    <w:rsid w:val="00D641E0"/>
    <w:rsid w:val="00D65616"/>
    <w:rsid w:val="00D72782"/>
    <w:rsid w:val="00D977E3"/>
    <w:rsid w:val="00DC4C46"/>
    <w:rsid w:val="00E13F00"/>
    <w:rsid w:val="00E27EC4"/>
    <w:rsid w:val="00EC149F"/>
    <w:rsid w:val="00E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Main Heading"/>
    <w:rsid w:val="00D977E3"/>
    <w:pPr>
      <w:spacing w:after="0" w:line="240" w:lineRule="auto"/>
    </w:pPr>
    <w:rPr>
      <w:rFonts w:ascii="Arial" w:eastAsia="Times New Roman" w:hAnsi="Arial" w:cs="Times New Roman"/>
      <w:color w:val="262626" w:themeColor="text1" w:themeTint="D9"/>
      <w:kern w:val="28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B8A"/>
    <w:pPr>
      <w:keepNext/>
      <w:keepLines/>
      <w:spacing w:before="200"/>
      <w:outlineLvl w:val="1"/>
    </w:pPr>
    <w:rPr>
      <w:rFonts w:eastAsiaTheme="majorEastAsia" w:cstheme="majorBidi"/>
      <w:b/>
      <w:bCs/>
      <w:color w:val="595959" w:themeColor="text1" w:themeTint="A6"/>
      <w:sz w:val="60"/>
      <w:szCs w:val="26"/>
    </w:rPr>
  </w:style>
  <w:style w:type="paragraph" w:styleId="Heading3">
    <w:name w:val="heading 3"/>
    <w:aliases w:val="Body"/>
    <w:basedOn w:val="Normal"/>
    <w:next w:val="Normal"/>
    <w:link w:val="Heading3Char"/>
    <w:uiPriority w:val="9"/>
    <w:unhideWhenUsed/>
    <w:qFormat/>
    <w:rsid w:val="00141B8A"/>
    <w:pPr>
      <w:keepNext/>
      <w:keepLines/>
      <w:spacing w:before="200"/>
      <w:outlineLvl w:val="2"/>
    </w:pPr>
    <w:rPr>
      <w:rFonts w:eastAsiaTheme="majorEastAsia" w:cstheme="majorBidi"/>
      <w:bCs/>
      <w:color w:val="595959" w:themeColor="text1" w:themeTint="A6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1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110"/>
  </w:style>
  <w:style w:type="paragraph" w:styleId="Footer">
    <w:name w:val="footer"/>
    <w:basedOn w:val="Normal"/>
    <w:link w:val="FooterChar"/>
    <w:uiPriority w:val="99"/>
    <w:unhideWhenUsed/>
    <w:rsid w:val="00A401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110"/>
  </w:style>
  <w:style w:type="paragraph" w:styleId="BalloonText">
    <w:name w:val="Balloon Text"/>
    <w:basedOn w:val="Normal"/>
    <w:link w:val="BalloonTextChar"/>
    <w:uiPriority w:val="99"/>
    <w:semiHidden/>
    <w:unhideWhenUsed/>
    <w:rsid w:val="00A40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1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977E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404040" w:themeColor="text1" w:themeTint="BF"/>
      <w:spacing w:val="5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77E3"/>
    <w:rPr>
      <w:rFonts w:ascii="Arial" w:eastAsiaTheme="majorEastAsia" w:hAnsi="Arial" w:cstheme="majorBidi"/>
      <w:b/>
      <w:color w:val="404040" w:themeColor="text1" w:themeTint="BF"/>
      <w:spacing w:val="5"/>
      <w:kern w:val="28"/>
      <w:sz w:val="120"/>
      <w:szCs w:val="52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D977E3"/>
    <w:pPr>
      <w:numPr>
        <w:ilvl w:val="1"/>
      </w:numPr>
    </w:pPr>
    <w:rPr>
      <w:rFonts w:eastAsiaTheme="majorEastAsia" w:cstheme="majorBidi"/>
      <w:iCs/>
      <w:color w:val="595959" w:themeColor="text1" w:themeTint="A6"/>
      <w:spacing w:val="15"/>
      <w:sz w:val="60"/>
      <w:szCs w:val="24"/>
    </w:rPr>
  </w:style>
  <w:style w:type="character" w:customStyle="1" w:styleId="SubtitleChar">
    <w:name w:val="Subtitle Char"/>
    <w:basedOn w:val="DefaultParagraphFont"/>
    <w:link w:val="Subtitle"/>
    <w:rsid w:val="00D977E3"/>
    <w:rPr>
      <w:rFonts w:ascii="Arial" w:eastAsiaTheme="majorEastAsia" w:hAnsi="Arial" w:cstheme="majorBidi"/>
      <w:iCs/>
      <w:color w:val="595959" w:themeColor="text1" w:themeTint="A6"/>
      <w:spacing w:val="15"/>
      <w:kern w:val="28"/>
      <w:sz w:val="60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D977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1B8A"/>
    <w:rPr>
      <w:rFonts w:ascii="Arial" w:eastAsiaTheme="majorEastAsia" w:hAnsi="Arial" w:cstheme="majorBidi"/>
      <w:b/>
      <w:bCs/>
      <w:color w:val="595959" w:themeColor="text1" w:themeTint="A6"/>
      <w:kern w:val="28"/>
      <w:sz w:val="60"/>
      <w:szCs w:val="26"/>
      <w:lang w:eastAsia="en-GB"/>
    </w:rPr>
  </w:style>
  <w:style w:type="character" w:customStyle="1" w:styleId="Heading3Char">
    <w:name w:val="Heading 3 Char"/>
    <w:aliases w:val="Body Char"/>
    <w:basedOn w:val="DefaultParagraphFont"/>
    <w:link w:val="Heading3"/>
    <w:uiPriority w:val="9"/>
    <w:rsid w:val="00141B8A"/>
    <w:rPr>
      <w:rFonts w:ascii="Arial" w:eastAsiaTheme="majorEastAsia" w:hAnsi="Arial" w:cstheme="majorBidi"/>
      <w:bCs/>
      <w:color w:val="595959" w:themeColor="text1" w:themeTint="A6"/>
      <w:kern w:val="28"/>
      <w:sz w:val="40"/>
      <w:szCs w:val="20"/>
      <w:lang w:eastAsia="en-GB"/>
    </w:rPr>
  </w:style>
  <w:style w:type="paragraph" w:styleId="Revision">
    <w:name w:val="Revision"/>
    <w:hidden/>
    <w:uiPriority w:val="99"/>
    <w:semiHidden/>
    <w:rsid w:val="00361F49"/>
    <w:pPr>
      <w:spacing w:after="0" w:line="240" w:lineRule="auto"/>
    </w:pPr>
    <w:rPr>
      <w:rFonts w:ascii="Arial" w:eastAsia="Times New Roman" w:hAnsi="Arial" w:cs="Times New Roman"/>
      <w:color w:val="262626" w:themeColor="text1" w:themeTint="D9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B2D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Main Heading"/>
    <w:rsid w:val="00D977E3"/>
    <w:pPr>
      <w:spacing w:after="0" w:line="240" w:lineRule="auto"/>
    </w:pPr>
    <w:rPr>
      <w:rFonts w:ascii="Arial" w:eastAsia="Times New Roman" w:hAnsi="Arial" w:cs="Times New Roman"/>
      <w:color w:val="262626" w:themeColor="text1" w:themeTint="D9"/>
      <w:kern w:val="28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B8A"/>
    <w:pPr>
      <w:keepNext/>
      <w:keepLines/>
      <w:spacing w:before="200"/>
      <w:outlineLvl w:val="1"/>
    </w:pPr>
    <w:rPr>
      <w:rFonts w:eastAsiaTheme="majorEastAsia" w:cstheme="majorBidi"/>
      <w:b/>
      <w:bCs/>
      <w:color w:val="595959" w:themeColor="text1" w:themeTint="A6"/>
      <w:sz w:val="60"/>
      <w:szCs w:val="26"/>
    </w:rPr>
  </w:style>
  <w:style w:type="paragraph" w:styleId="Heading3">
    <w:name w:val="heading 3"/>
    <w:aliases w:val="Body"/>
    <w:basedOn w:val="Normal"/>
    <w:next w:val="Normal"/>
    <w:link w:val="Heading3Char"/>
    <w:uiPriority w:val="9"/>
    <w:unhideWhenUsed/>
    <w:qFormat/>
    <w:rsid w:val="00141B8A"/>
    <w:pPr>
      <w:keepNext/>
      <w:keepLines/>
      <w:spacing w:before="200"/>
      <w:outlineLvl w:val="2"/>
    </w:pPr>
    <w:rPr>
      <w:rFonts w:eastAsiaTheme="majorEastAsia" w:cstheme="majorBidi"/>
      <w:bCs/>
      <w:color w:val="595959" w:themeColor="text1" w:themeTint="A6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1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110"/>
  </w:style>
  <w:style w:type="paragraph" w:styleId="Footer">
    <w:name w:val="footer"/>
    <w:basedOn w:val="Normal"/>
    <w:link w:val="FooterChar"/>
    <w:uiPriority w:val="99"/>
    <w:unhideWhenUsed/>
    <w:rsid w:val="00A401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110"/>
  </w:style>
  <w:style w:type="paragraph" w:styleId="BalloonText">
    <w:name w:val="Balloon Text"/>
    <w:basedOn w:val="Normal"/>
    <w:link w:val="BalloonTextChar"/>
    <w:uiPriority w:val="99"/>
    <w:semiHidden/>
    <w:unhideWhenUsed/>
    <w:rsid w:val="00A40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1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977E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404040" w:themeColor="text1" w:themeTint="BF"/>
      <w:spacing w:val="5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77E3"/>
    <w:rPr>
      <w:rFonts w:ascii="Arial" w:eastAsiaTheme="majorEastAsia" w:hAnsi="Arial" w:cstheme="majorBidi"/>
      <w:b/>
      <w:color w:val="404040" w:themeColor="text1" w:themeTint="BF"/>
      <w:spacing w:val="5"/>
      <w:kern w:val="28"/>
      <w:sz w:val="120"/>
      <w:szCs w:val="52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D977E3"/>
    <w:pPr>
      <w:numPr>
        <w:ilvl w:val="1"/>
      </w:numPr>
    </w:pPr>
    <w:rPr>
      <w:rFonts w:eastAsiaTheme="majorEastAsia" w:cstheme="majorBidi"/>
      <w:iCs/>
      <w:color w:val="595959" w:themeColor="text1" w:themeTint="A6"/>
      <w:spacing w:val="15"/>
      <w:sz w:val="60"/>
      <w:szCs w:val="24"/>
    </w:rPr>
  </w:style>
  <w:style w:type="character" w:customStyle="1" w:styleId="SubtitleChar">
    <w:name w:val="Subtitle Char"/>
    <w:basedOn w:val="DefaultParagraphFont"/>
    <w:link w:val="Subtitle"/>
    <w:rsid w:val="00D977E3"/>
    <w:rPr>
      <w:rFonts w:ascii="Arial" w:eastAsiaTheme="majorEastAsia" w:hAnsi="Arial" w:cstheme="majorBidi"/>
      <w:iCs/>
      <w:color w:val="595959" w:themeColor="text1" w:themeTint="A6"/>
      <w:spacing w:val="15"/>
      <w:kern w:val="28"/>
      <w:sz w:val="60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D977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1B8A"/>
    <w:rPr>
      <w:rFonts w:ascii="Arial" w:eastAsiaTheme="majorEastAsia" w:hAnsi="Arial" w:cstheme="majorBidi"/>
      <w:b/>
      <w:bCs/>
      <w:color w:val="595959" w:themeColor="text1" w:themeTint="A6"/>
      <w:kern w:val="28"/>
      <w:sz w:val="60"/>
      <w:szCs w:val="26"/>
      <w:lang w:eastAsia="en-GB"/>
    </w:rPr>
  </w:style>
  <w:style w:type="character" w:customStyle="1" w:styleId="Heading3Char">
    <w:name w:val="Heading 3 Char"/>
    <w:aliases w:val="Body Char"/>
    <w:basedOn w:val="DefaultParagraphFont"/>
    <w:link w:val="Heading3"/>
    <w:uiPriority w:val="9"/>
    <w:rsid w:val="00141B8A"/>
    <w:rPr>
      <w:rFonts w:ascii="Arial" w:eastAsiaTheme="majorEastAsia" w:hAnsi="Arial" w:cstheme="majorBidi"/>
      <w:bCs/>
      <w:color w:val="595959" w:themeColor="text1" w:themeTint="A6"/>
      <w:kern w:val="28"/>
      <w:sz w:val="40"/>
      <w:szCs w:val="20"/>
      <w:lang w:eastAsia="en-GB"/>
    </w:rPr>
  </w:style>
  <w:style w:type="paragraph" w:styleId="Revision">
    <w:name w:val="Revision"/>
    <w:hidden/>
    <w:uiPriority w:val="99"/>
    <w:semiHidden/>
    <w:rsid w:val="00361F49"/>
    <w:pPr>
      <w:spacing w:after="0" w:line="240" w:lineRule="auto"/>
    </w:pPr>
    <w:rPr>
      <w:rFonts w:ascii="Arial" w:eastAsia="Times New Roman" w:hAnsi="Arial" w:cs="Times New Roman"/>
      <w:color w:val="262626" w:themeColor="text1" w:themeTint="D9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B2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SCFT.nhs.uk/First-Ste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B3353E63C794393E8B8B6FD52C240" ma:contentTypeVersion="1" ma:contentTypeDescription="Create a new document." ma:contentTypeScope="" ma:versionID="b60748a267c48cf2558299756ddc291e">
  <xsd:schema xmlns:xsd="http://www.w3.org/2001/XMLSchema" xmlns:p="http://schemas.microsoft.com/office/2006/metadata/properties" xmlns:ns2="c780e8de-5d5b-4a0e-8e56-f6c02ea2247c" targetNamespace="http://schemas.microsoft.com/office/2006/metadata/properties" ma:root="true" ma:fieldsID="aa1ed069f08d13d2b988cd4da5ede904" ns2:_="">
    <xsd:import namespace="c780e8de-5d5b-4a0e-8e56-f6c02ea2247c"/>
    <xsd:element name="properties">
      <xsd:complexType>
        <xsd:sequence>
          <xsd:element name="documentManagement">
            <xsd:complexType>
              <xsd:all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780e8de-5d5b-4a0e-8e56-f6c02ea2247c" elementFormDefault="qualified">
    <xsd:import namespace="http://schemas.microsoft.com/office/2006/documentManagement/types"/>
    <xsd:element name="Thumbnail" ma:index="8" nillable="true" ma:displayName="Thumbnail" ma:description="Template Thumbnail Image" ma:format="Image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http://cptportal.cumbria.nhs.uk/SiteDirectory/Information/Health Records Transport Site Test/Health Records Transport Site Testing Environment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humbnail xmlns="c780e8de-5d5b-4a0e-8e56-f6c02ea2247c">
      <Url xsi:nil="true"/>
      <Description xsi:nil="true"/>
    </Thumbnai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208B7-180C-4DB0-9644-A1C0166FD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0e8de-5d5b-4a0e-8e56-f6c02ea2247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A3CE36-A0ED-4D03-AB51-1079F73AAE53}">
  <ds:schemaRefs>
    <ds:schemaRef ds:uri="urn:sharePointPublishingRcaProperties"/>
  </ds:schemaRefs>
</ds:datastoreItem>
</file>

<file path=customXml/itemProps3.xml><?xml version="1.0" encoding="utf-8"?>
<ds:datastoreItem xmlns:ds="http://schemas.openxmlformats.org/officeDocument/2006/customXml" ds:itemID="{869E069D-CE60-4167-8A47-B77056EDC6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8745CD-BE6D-419B-8970-30A22861DE68}">
  <ds:schemaRefs>
    <ds:schemaRef ds:uri="http://schemas.microsoft.com/office/2006/metadata/properties"/>
    <ds:schemaRef ds:uri="c780e8de-5d5b-4a0e-8e56-f6c02ea2247c"/>
  </ds:schemaRefs>
</ds:datastoreItem>
</file>

<file path=customXml/itemProps5.xml><?xml version="1.0" encoding="utf-8"?>
<ds:datastoreItem xmlns:ds="http://schemas.openxmlformats.org/officeDocument/2006/customXml" ds:itemID="{AFDEB1BD-C8FA-4C8E-93CD-4CFCB2A5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Evans Nicole (A82651) Duddon Valley Medical Practice</cp:lastModifiedBy>
  <cp:revision>3</cp:revision>
  <cp:lastPrinted>2020-02-10T10:11:00Z</cp:lastPrinted>
  <dcterms:created xsi:type="dcterms:W3CDTF">2020-06-09T13:39:00Z</dcterms:created>
  <dcterms:modified xsi:type="dcterms:W3CDTF">2020-06-09T13:39:00Z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0x010100E99B3353E63C794393E8B8B6FD52C240</vt:lpwstr>
  </property>
</Properties>
</file>